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512327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512327">
              <w:rPr>
                <w:sz w:val="28"/>
                <w:szCs w:val="28"/>
              </w:rPr>
              <w:t>32/238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E52467" w:rsidRDefault="00E52467" w:rsidP="00E52467">
      <w:pPr>
        <w:jc w:val="both"/>
        <w:rPr>
          <w:bCs/>
          <w:sz w:val="28"/>
          <w:szCs w:val="28"/>
        </w:rPr>
      </w:pPr>
    </w:p>
    <w:p w:rsidR="00E52467" w:rsidRPr="00E52467" w:rsidRDefault="00E52467" w:rsidP="00E52467">
      <w:pPr>
        <w:jc w:val="both"/>
        <w:rPr>
          <w:bCs/>
          <w:sz w:val="28"/>
          <w:szCs w:val="28"/>
        </w:rPr>
      </w:pPr>
      <w:r w:rsidRPr="00E52467">
        <w:rPr>
          <w:bCs/>
          <w:sz w:val="28"/>
          <w:szCs w:val="28"/>
        </w:rPr>
        <w:t xml:space="preserve">О регистрации Клочкова Николая Николаевича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5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D47B27">
        <w:rPr>
          <w:bCs/>
          <w:sz w:val="28"/>
          <w:szCs w:val="28"/>
        </w:rPr>
        <w:t xml:space="preserve">Клочкова Николая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D47B27">
        <w:rPr>
          <w:bCs/>
          <w:sz w:val="28"/>
          <w:szCs w:val="28"/>
        </w:rPr>
        <w:t xml:space="preserve"> Клочкова Николая Николаевича</w:t>
      </w:r>
      <w:r w:rsidRPr="009309A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D47B27">
        <w:rPr>
          <w:sz w:val="28"/>
          <w:szCs w:val="28"/>
        </w:rPr>
        <w:t>60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9309A8">
        <w:rPr>
          <w:sz w:val="28"/>
          <w:szCs w:val="28"/>
        </w:rPr>
        <w:t>:</w:t>
      </w:r>
      <w:r w:rsidR="00D47B27" w:rsidRPr="00D47B27">
        <w:rPr>
          <w:szCs w:val="24"/>
        </w:rPr>
        <w:t xml:space="preserve"> </w:t>
      </w:r>
      <w:r w:rsidR="00D47B27" w:rsidRPr="00D47B27">
        <w:rPr>
          <w:sz w:val="28"/>
          <w:szCs w:val="28"/>
        </w:rPr>
        <w:t>муниципальное унитарное предприятие Петровского городского округа Ставропольского края "Центральный рынок", заместитель директора по связям с общественностью</w:t>
      </w:r>
      <w:r w:rsidR="0028796D" w:rsidRPr="00FA4B2A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512327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8B15B4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8B15B4">
        <w:rPr>
          <w:bCs/>
          <w:sz w:val="28"/>
          <w:szCs w:val="28"/>
        </w:rPr>
        <w:t>06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="00D47B27">
        <w:rPr>
          <w:bCs/>
          <w:sz w:val="28"/>
          <w:szCs w:val="28"/>
        </w:rPr>
        <w:t xml:space="preserve"> </w:t>
      </w:r>
      <w:r w:rsidR="00D47B27" w:rsidRPr="00D47B27">
        <w:rPr>
          <w:bCs/>
          <w:sz w:val="28"/>
          <w:szCs w:val="28"/>
        </w:rPr>
        <w:t>Клочков</w:t>
      </w:r>
      <w:r w:rsidR="00D47B27">
        <w:rPr>
          <w:bCs/>
          <w:sz w:val="28"/>
          <w:szCs w:val="28"/>
        </w:rPr>
        <w:t>у Николаю</w:t>
      </w:r>
      <w:r w:rsidR="00D47B27" w:rsidRPr="00D47B27">
        <w:rPr>
          <w:bCs/>
          <w:sz w:val="28"/>
          <w:szCs w:val="28"/>
        </w:rPr>
        <w:t xml:space="preserve"> Николаевич</w:t>
      </w:r>
      <w:r w:rsidR="00D47B27">
        <w:rPr>
          <w:bCs/>
          <w:sz w:val="28"/>
          <w:szCs w:val="28"/>
        </w:rPr>
        <w:t>у</w:t>
      </w:r>
      <w:r w:rsidR="009943FC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D47B27">
        <w:rPr>
          <w:sz w:val="28"/>
          <w:szCs w:val="28"/>
        </w:rPr>
        <w:t xml:space="preserve"> </w:t>
      </w:r>
      <w:r w:rsidR="00D47B27" w:rsidRPr="00D47B27">
        <w:rPr>
          <w:bCs/>
          <w:sz w:val="28"/>
          <w:szCs w:val="28"/>
        </w:rPr>
        <w:t>Клочков</w:t>
      </w:r>
      <w:r w:rsidR="00D47B27">
        <w:rPr>
          <w:bCs/>
          <w:sz w:val="28"/>
          <w:szCs w:val="28"/>
        </w:rPr>
        <w:t>е</w:t>
      </w:r>
      <w:r w:rsidR="00D47B27" w:rsidRPr="00D47B27">
        <w:rPr>
          <w:bCs/>
          <w:sz w:val="28"/>
          <w:szCs w:val="28"/>
        </w:rPr>
        <w:t xml:space="preserve"> Никола</w:t>
      </w:r>
      <w:r w:rsidR="00D47B27">
        <w:rPr>
          <w:bCs/>
          <w:sz w:val="28"/>
          <w:szCs w:val="28"/>
        </w:rPr>
        <w:t>е</w:t>
      </w:r>
      <w:r w:rsidR="00D47B27" w:rsidRPr="00D47B27">
        <w:rPr>
          <w:bCs/>
          <w:sz w:val="28"/>
          <w:szCs w:val="28"/>
        </w:rPr>
        <w:t xml:space="preserve"> Николаевич</w:t>
      </w:r>
      <w:r w:rsidR="00D47B27">
        <w:rPr>
          <w:bCs/>
          <w:sz w:val="28"/>
          <w:szCs w:val="28"/>
        </w:rPr>
        <w:t>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FA4B2A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74D" w:rsidRDefault="0061174D">
      <w:r>
        <w:separator/>
      </w:r>
    </w:p>
  </w:endnote>
  <w:endnote w:type="continuationSeparator" w:id="0">
    <w:p w:rsidR="0061174D" w:rsidRDefault="0061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74D" w:rsidRDefault="0061174D">
      <w:r>
        <w:separator/>
      </w:r>
    </w:p>
  </w:footnote>
  <w:footnote w:type="continuationSeparator" w:id="0">
    <w:p w:rsidR="0061174D" w:rsidRDefault="0061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11EF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2327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174D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E09BC"/>
    <w:rsid w:val="007E5301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15B4"/>
    <w:rsid w:val="008B7910"/>
    <w:rsid w:val="008D4F09"/>
    <w:rsid w:val="008D548F"/>
    <w:rsid w:val="008F3730"/>
    <w:rsid w:val="00913BB8"/>
    <w:rsid w:val="0091594A"/>
    <w:rsid w:val="00922BD1"/>
    <w:rsid w:val="00930812"/>
    <w:rsid w:val="009309A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D0830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0D99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246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3693"/>
    <w:rsid w:val="00FA4B2A"/>
    <w:rsid w:val="00FB7DD2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FF1DD6-A6EA-49CC-8030-FAEE052A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34A8-9917-4A03-99CC-BC655256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8</cp:revision>
  <cp:lastPrinted>2020-07-30T08:54:00Z</cp:lastPrinted>
  <dcterms:created xsi:type="dcterms:W3CDTF">2022-07-20T10:17:00Z</dcterms:created>
  <dcterms:modified xsi:type="dcterms:W3CDTF">2022-07-22T13:55:00Z</dcterms:modified>
</cp:coreProperties>
</file>