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>
      <w:pPr>
        <w:pStyle w:val="Style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8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Style18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СТАВРОПОЛЬСКОГО КРАЯ</w:t>
      </w:r>
    </w:p>
    <w:p>
      <w:pPr>
        <w:pStyle w:val="Style18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1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/>
          </w:tcPr>
          <w:p>
            <w:pPr>
              <w:pStyle w:val="Style18"/>
              <w:jc w:val="both"/>
              <w:rPr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20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372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bookmarkStart w:id="0" w:name="_Hlk528331127"/>
      <w:bookmarkEnd w:id="0"/>
      <w:r>
        <w:rPr>
          <w:color w:val="000000"/>
          <w:sz w:val="28"/>
          <w:szCs w:val="28"/>
        </w:rPr>
        <w:t xml:space="preserve">О внесении изменений в состав </w:t>
      </w:r>
      <w:r>
        <w:rPr>
          <w:color w:val="000000"/>
          <w:sz w:val="28"/>
          <w:szCs w:val="20"/>
        </w:rPr>
        <w:t xml:space="preserve">этнического совета </w:t>
      </w:r>
      <w:r>
        <w:rPr>
          <w:rFonts w:cs="Calibri"/>
          <w:color w:val="000000"/>
          <w:sz w:val="28"/>
          <w:szCs w:val="28"/>
        </w:rPr>
        <w:t>Петровского городского округа Ставропольского края, образованного постановлением администрации Петровского городского округа Ставропольского края</w:t>
      </w:r>
      <w:r>
        <w:rPr>
          <w:color w:val="000000"/>
          <w:sz w:val="28"/>
          <w:szCs w:val="28"/>
        </w:rPr>
        <w:t xml:space="preserve"> от 02 марта 2018 г. № 257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1" w:name="_Hlk528331127"/>
      <w:bookmarkStart w:id="2" w:name="_Hlk528331127"/>
      <w:bookmarkEnd w:id="2"/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кадровыми изменениями администрация Петровского городского округа Ставропольского края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состав </w:t>
      </w:r>
      <w:r>
        <w:rPr>
          <w:color w:val="000000"/>
          <w:sz w:val="28"/>
          <w:szCs w:val="20"/>
        </w:rPr>
        <w:t xml:space="preserve">этнического совета </w:t>
      </w:r>
      <w:r>
        <w:rPr>
          <w:rFonts w:cs="Calibri"/>
          <w:color w:val="000000"/>
          <w:sz w:val="28"/>
          <w:szCs w:val="28"/>
        </w:rPr>
        <w:t>Петровского городского округа Ставропольского края, образованного постановлением администрации Петровского городского округа Ставропольского края</w:t>
      </w:r>
      <w:r>
        <w:rPr>
          <w:color w:val="000000"/>
          <w:sz w:val="28"/>
          <w:szCs w:val="28"/>
        </w:rPr>
        <w:t xml:space="preserve"> от 02 марта 2018 г. № 257 «Об образовании этнического совета Петровского городского округа Ставропольского края»</w:t>
      </w:r>
      <w:r>
        <w:rPr>
          <w:rFonts w:cs="Calibri"/>
          <w:color w:val="000000"/>
          <w:sz w:val="28"/>
          <w:szCs w:val="28"/>
        </w:rPr>
        <w:t xml:space="preserve"> (далее - совет)</w:t>
      </w:r>
      <w:r>
        <w:rPr>
          <w:color w:val="000000"/>
          <w:sz w:val="28"/>
          <w:szCs w:val="28"/>
        </w:rPr>
        <w:t>, следующие изменения: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Исключить из состава совета Порублеву Н.М., Малик В.А., Мухина Д.Д.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1.2. Включить в состав совета: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095"/>
      </w:tblGrid>
      <w:tr>
        <w:trPr/>
        <w:tc>
          <w:tcPr>
            <w:tcW w:w="3369" w:type="dxa"/>
            <w:tcBorders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Бородаенко Владимир Алексеевич</w:t>
            </w:r>
          </w:p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095" w:type="dxa"/>
            <w:tcBorders/>
          </w:tcPr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 муниципального бюджетного общеобразовательного учреждения гимназии № 1, член совета</w:t>
            </w:r>
          </w:p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Кабанова Лариса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6095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социального развития  администрации Петровского городского округа Ставропольского края, член совета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Колоколов Михаил Игоревич</w:t>
            </w:r>
          </w:p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095" w:type="dxa"/>
            <w:tcBorders/>
          </w:tcPr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помощник прокурора Петровского района Ставропольского края (по согласованию), член совета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Краснова Ирина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95" w:type="dxa"/>
            <w:tcBorders/>
          </w:tcPr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№ 4, член совета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Style2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Лукьянова Галина</w:t>
            </w:r>
          </w:p>
          <w:p>
            <w:pPr>
              <w:pStyle w:val="Style2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  <w:p>
            <w:pPr>
              <w:pStyle w:val="Style2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095" w:type="dxa"/>
            <w:tcBorders/>
          </w:tcPr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 муниципального бюджетного общеобразовательного учреждения лицея № 3, член совета</w:t>
            </w:r>
          </w:p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28"/>
              </w:rPr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Трощий Николай</w:t>
            </w:r>
          </w:p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095" w:type="dxa"/>
            <w:tcBorders/>
          </w:tcPr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 муниципального казенного общеобразовательного учреждения средней общеобразовательной школы № 2, член совета</w:t>
            </w:r>
          </w:p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Черниговский Василий</w:t>
            </w:r>
          </w:p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6095" w:type="dxa"/>
            <w:tcBorders/>
          </w:tcPr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«Светлоградский педагогический колледж» (по согласованию), член совета</w:t>
            </w:r>
          </w:p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Чернобай Галина Федоровна</w:t>
            </w:r>
          </w:p>
        </w:tc>
        <w:tc>
          <w:tcPr>
            <w:tcW w:w="6095" w:type="dxa"/>
            <w:tcBorders/>
          </w:tcPr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исполняющая обязанности начальника территориального отдела в селе Шведино управления по делам территорий администрации Петровского городского округа Ставропольского края, член совета</w:t>
            </w:r>
          </w:p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28"/>
              </w:rPr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Шаповалов Анатолий</w:t>
            </w:r>
          </w:p>
          <w:p>
            <w:pPr>
              <w:pStyle w:val="Style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6095" w:type="dxa"/>
            <w:tcBorders/>
          </w:tcPr>
          <w:p>
            <w:pPr>
              <w:pStyle w:val="Style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«Светлоградский региональный сельскохозяйственный колледж» (по согласованию), член совета</w:t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1.3. </w:t>
      </w:r>
      <w:bookmarkStart w:id="3" w:name="_Hlk527985031"/>
      <w:r>
        <w:rPr>
          <w:color w:val="000000"/>
          <w:sz w:val="28"/>
          <w:szCs w:val="28"/>
        </w:rPr>
        <w:t xml:space="preserve">Указать новую должность члена совета </w:t>
      </w:r>
      <w:bookmarkEnd w:id="3"/>
      <w:r>
        <w:rPr>
          <w:color w:val="000000"/>
          <w:sz w:val="28"/>
          <w:szCs w:val="28"/>
        </w:rPr>
        <w:t xml:space="preserve">Бут Марины Алексеевны - начальник отдела культуры администрации Петровского городского округа Ставропольского края.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Петровского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округа 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А.А.Захарченко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Strong"/>
    <w:qFormat/>
    <w:rPr>
      <w:b/>
      <w:bCs/>
    </w:rPr>
  </w:style>
  <w:style w:type="character" w:styleId="Style16">
    <w:name w:val="Название Знак"/>
    <w:qFormat/>
    <w:rPr>
      <w:rFonts w:eastAsia="SimSun;宋体"/>
      <w:b/>
      <w:bCs/>
      <w:kern w:val="2"/>
      <w:sz w:val="40"/>
      <w:szCs w:val="40"/>
      <w:lang w:val="ru-RU" w:bidi="hi-IN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2 Знак"/>
    <w:qFormat/>
    <w:rPr>
      <w:sz w:val="24"/>
      <w:szCs w:val="24"/>
    </w:rPr>
  </w:style>
  <w:style w:type="paragraph" w:styleId="Style18">
    <w:name w:val="Заголовок"/>
    <w:basedOn w:val="Normal"/>
    <w:next w:val="Normal"/>
    <w:qFormat/>
    <w:pPr>
      <w:widowControl w:val="false"/>
      <w:suppressAutoHyphens w:val="true"/>
      <w:spacing w:lineRule="atLeast" w:line="100"/>
      <w:jc w:val="center"/>
    </w:pPr>
    <w:rPr>
      <w:rFonts w:eastAsia="SimSun;宋体"/>
      <w:b/>
      <w:bCs/>
      <w:kern w:val="2"/>
      <w:sz w:val="40"/>
      <w:szCs w:val="40"/>
      <w:lang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spacing w:before="0" w:after="0"/>
      <w:ind w:left="283" w:hanging="283"/>
      <w:contextualSpacing/>
      <w:jc w:val="both"/>
    </w:pPr>
    <w:rPr>
      <w:rFonts w:ascii="Calibri" w:hAnsi="Calibri" w:eastAsia="Calibri" w:cs="Calibri"/>
      <w:sz w:val="22"/>
      <w:szCs w:val="22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SimSun;宋体" w:cs="Mangal"/>
      <w:kern w:val="2"/>
      <w:lang w:bidi="hi-IN"/>
    </w:rPr>
  </w:style>
  <w:style w:type="paragraph" w:styleId="1">
    <w:name w:val="Без интервала1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Style25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6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LibreOffice/7.5.7.1$Linux_X86_64 LibreOffice_project/50$Build-1</Application>
  <AppVersion>15.0000</AppVersion>
  <Pages>2</Pages>
  <Words>298</Words>
  <Characters>2290</Characters>
  <CharactersWithSpaces>2581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2019-02-21T09:42:00Z</dcterms:created>
  <dc:creator>Administrator</dc:creator>
  <dc:description/>
  <cp:keywords/>
  <dc:language>ru-RU</dc:language>
  <cp:lastModifiedBy>user</cp:lastModifiedBy>
  <cp:lastPrinted>2019-02-21T09:42:00Z</cp:lastPrinted>
  <dcterms:modified xsi:type="dcterms:W3CDTF">2022-03-22T09:03:00Z</dcterms:modified>
  <cp:revision>3</cp:revision>
  <dc:subject/>
  <dc:title/>
</cp:coreProperties>
</file>