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EA4" w14:textId="77777777" w:rsidR="00345D49" w:rsidRPr="0025029D" w:rsidRDefault="00345D49" w:rsidP="00345D49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>ФОРМА</w:t>
      </w:r>
    </w:p>
    <w:p w14:paraId="29D1B453" w14:textId="77777777" w:rsidR="00345D49" w:rsidRDefault="00345D49" w:rsidP="00345D4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5029D">
        <w:rPr>
          <w:sz w:val="28"/>
          <w:szCs w:val="28"/>
        </w:rPr>
        <w:t xml:space="preserve"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Петровского </w:t>
      </w:r>
      <w:r>
        <w:rPr>
          <w:sz w:val="28"/>
          <w:szCs w:val="28"/>
        </w:rPr>
        <w:t>муниципального округа</w:t>
      </w:r>
      <w:r w:rsidRPr="0025029D">
        <w:rPr>
          <w:sz w:val="28"/>
          <w:szCs w:val="28"/>
        </w:rPr>
        <w:t xml:space="preserve"> Ставропольского края, затрагивающего вопросы осуществления предпринимательской и инвестиционной деятельности </w:t>
      </w:r>
    </w:p>
    <w:p w14:paraId="6CFF9736" w14:textId="77777777" w:rsidR="00345D49" w:rsidRPr="0025029D" w:rsidRDefault="00345D49" w:rsidP="00345D49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45D49" w:rsidRPr="0025029D" w14:paraId="00ECF0B2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8E243" w14:textId="77777777" w:rsidR="00345D49" w:rsidRPr="0025029D" w:rsidRDefault="00345D49" w:rsidP="00F576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1. Описание общественных отношений, предлагаемых к правовому регулированию.</w:t>
            </w:r>
          </w:p>
        </w:tc>
      </w:tr>
      <w:tr w:rsidR="00345D49" w:rsidRPr="0025029D" w14:paraId="085FA0AD" w14:textId="77777777" w:rsidTr="00F5764C">
        <w:trPr>
          <w:trHeight w:val="261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A93AA" w14:textId="77777777" w:rsidR="00345D49" w:rsidRPr="00FD65FA" w:rsidRDefault="00345D49" w:rsidP="00F57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5D49" w:rsidRPr="0025029D" w14:paraId="417621FB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3C980" w14:textId="77777777" w:rsidR="00345D49" w:rsidRPr="0025029D" w:rsidRDefault="00345D49" w:rsidP="00F576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Петровского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25029D">
              <w:rPr>
                <w:sz w:val="28"/>
                <w:szCs w:val="28"/>
              </w:rPr>
              <w:t xml:space="preserve"> Ставропольского края, затрагивающего вопросы осуществления предпринимательской и инвестиционной деятельности (далее соответственно - предложения, проект правового акта).</w:t>
            </w:r>
          </w:p>
        </w:tc>
      </w:tr>
      <w:tr w:rsidR="00345D49" w:rsidRPr="0025029D" w14:paraId="370FA5FF" w14:textId="77777777" w:rsidTr="00F5764C">
        <w:trPr>
          <w:trHeight w:val="99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280AF" w14:textId="77777777" w:rsidR="00345D49" w:rsidRPr="00FD65FA" w:rsidRDefault="00345D49" w:rsidP="00F57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5D49" w:rsidRPr="0025029D" w14:paraId="733401DA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FFB2E" w14:textId="77777777" w:rsidR="00345D49" w:rsidRPr="0025029D" w:rsidRDefault="00345D49" w:rsidP="00F576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345D49" w:rsidRPr="0025029D" w14:paraId="59BE01C4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80900" w14:textId="77777777" w:rsidR="00345D49" w:rsidRPr="00FD65FA" w:rsidRDefault="00345D49" w:rsidP="00F57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5D49" w:rsidRPr="0025029D" w14:paraId="3B90011B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6A1F4" w14:textId="77777777" w:rsidR="00345D49" w:rsidRPr="0025029D" w:rsidRDefault="00345D49" w:rsidP="00F576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345D49" w:rsidRPr="0025029D" w14:paraId="458D920E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73F21" w14:textId="77777777" w:rsidR="00345D49" w:rsidRPr="00FD65FA" w:rsidRDefault="00345D49" w:rsidP="00F57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5D49" w:rsidRPr="0025029D" w14:paraId="36B27F50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FE59" w14:textId="77777777" w:rsidR="00345D49" w:rsidRPr="0025029D" w:rsidRDefault="00345D49" w:rsidP="00F5764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25029D">
              <w:rPr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345D49" w:rsidRPr="0025029D" w14:paraId="1D944816" w14:textId="77777777" w:rsidTr="00F5764C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AF7E0" w14:textId="77777777" w:rsidR="00345D49" w:rsidRPr="00FD65FA" w:rsidRDefault="00345D49" w:rsidP="00F5764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C9E2345" w14:textId="77777777" w:rsidR="00345D49" w:rsidRPr="0025029D" w:rsidRDefault="00345D49" w:rsidP="00345D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9BBFF82" w14:textId="77777777" w:rsidR="00345D49" w:rsidRDefault="00345D49" w:rsidP="00345D49"/>
    <w:p w14:paraId="6F01E3C0" w14:textId="77777777" w:rsidR="008A1763" w:rsidRDefault="008A1763"/>
    <w:sectPr w:rsidR="008A1763" w:rsidSect="00212B54">
      <w:pgSz w:w="11906" w:h="16838"/>
      <w:pgMar w:top="851" w:right="624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63"/>
    <w:rsid w:val="00345D49"/>
    <w:rsid w:val="008A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D98D-3A54-4F77-ACA9-326BF8E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5D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45D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2</cp:revision>
  <dcterms:created xsi:type="dcterms:W3CDTF">2024-03-26T05:35:00Z</dcterms:created>
  <dcterms:modified xsi:type="dcterms:W3CDTF">2024-03-26T05:35:00Z</dcterms:modified>
</cp:coreProperties>
</file>